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F86CB" w14:textId="0E48739F" w:rsidR="001838F8" w:rsidRPr="00496BC0" w:rsidRDefault="00C8693F" w:rsidP="00855429">
      <w:pPr>
        <w:jc w:val="center"/>
        <w:textAlignment w:val="baseline"/>
        <w:rPr>
          <w:rFonts w:ascii="仿宋" w:eastAsia="仿宋" w:hAnsi="仿宋"/>
          <w:b/>
          <w:bCs/>
          <w:sz w:val="36"/>
          <w:szCs w:val="36"/>
        </w:rPr>
      </w:pPr>
      <w:r w:rsidRPr="00496BC0">
        <w:rPr>
          <w:rFonts w:ascii="仿宋" w:eastAsia="仿宋" w:hAnsi="仿宋" w:hint="eastAsia"/>
          <w:b/>
          <w:bCs/>
          <w:sz w:val="36"/>
          <w:szCs w:val="36"/>
        </w:rPr>
        <w:t>“</w:t>
      </w:r>
      <w:r w:rsidR="000129F0">
        <w:rPr>
          <w:rFonts w:ascii="仿宋" w:eastAsia="仿宋" w:hAnsi="仿宋" w:hint="eastAsia"/>
          <w:b/>
          <w:bCs/>
          <w:sz w:val="36"/>
          <w:szCs w:val="36"/>
        </w:rPr>
        <w:t>筑梦钱塘 阔步新时代</w:t>
      </w:r>
      <w:r w:rsidRPr="00496BC0">
        <w:rPr>
          <w:rFonts w:ascii="仿宋" w:eastAsia="仿宋" w:hAnsi="仿宋" w:hint="eastAsia"/>
          <w:b/>
          <w:bCs/>
          <w:sz w:val="36"/>
          <w:szCs w:val="36"/>
        </w:rPr>
        <w:t>”健步走活动</w:t>
      </w:r>
      <w:r w:rsidR="001838F8" w:rsidRPr="00496BC0">
        <w:rPr>
          <w:rFonts w:ascii="仿宋" w:eastAsia="仿宋" w:hAnsi="仿宋" w:hint="eastAsia"/>
          <w:b/>
          <w:bCs/>
          <w:sz w:val="36"/>
          <w:szCs w:val="36"/>
        </w:rPr>
        <w:t>通知</w:t>
      </w:r>
    </w:p>
    <w:p w14:paraId="2EA30B7D" w14:textId="77777777" w:rsidR="00855429" w:rsidRPr="00496BC0" w:rsidRDefault="00855429" w:rsidP="001838F8">
      <w:pPr>
        <w:textAlignment w:val="baseline"/>
        <w:rPr>
          <w:rFonts w:ascii="仿宋" w:eastAsia="仿宋" w:hAnsi="仿宋"/>
          <w:sz w:val="28"/>
          <w:szCs w:val="28"/>
        </w:rPr>
      </w:pPr>
    </w:p>
    <w:p w14:paraId="7DF64D6B" w14:textId="6EB99065" w:rsidR="00CC1E8E" w:rsidRPr="00CC1E8E" w:rsidRDefault="004E64F6" w:rsidP="009769D0">
      <w:pPr>
        <w:ind w:firstLineChars="200" w:firstLine="560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为庆祝二十大胜利召开，</w:t>
      </w:r>
      <w:r w:rsidR="00CC1E8E" w:rsidRPr="00CC1E8E">
        <w:rPr>
          <w:rFonts w:ascii="仿宋" w:eastAsia="仿宋" w:hAnsi="仿宋" w:hint="eastAsia"/>
          <w:sz w:val="28"/>
          <w:szCs w:val="28"/>
        </w:rPr>
        <w:t>引导和培养良好的健康生活习惯，不断提升全体教工的身心素质，</w:t>
      </w:r>
      <w:r>
        <w:rPr>
          <w:rFonts w:ascii="仿宋" w:eastAsia="仿宋" w:hAnsi="仿宋" w:hint="eastAsia"/>
          <w:sz w:val="28"/>
          <w:szCs w:val="28"/>
        </w:rPr>
        <w:t>校工会主办</w:t>
      </w:r>
      <w:r w:rsidR="00004141">
        <w:rPr>
          <w:rFonts w:ascii="仿宋" w:eastAsia="仿宋" w:hAnsi="仿宋" w:hint="eastAsia"/>
          <w:sz w:val="28"/>
          <w:szCs w:val="28"/>
        </w:rPr>
        <w:t>、教职工健步走/户外俱乐部承办</w:t>
      </w:r>
      <w:r>
        <w:rPr>
          <w:rFonts w:ascii="仿宋" w:eastAsia="仿宋" w:hAnsi="仿宋" w:hint="eastAsia"/>
          <w:sz w:val="28"/>
          <w:szCs w:val="28"/>
        </w:rPr>
        <w:t>“</w:t>
      </w:r>
      <w:r w:rsidR="009769D0">
        <w:rPr>
          <w:rFonts w:ascii="仿宋" w:eastAsia="仿宋" w:hAnsi="仿宋"/>
          <w:sz w:val="28"/>
          <w:szCs w:val="28"/>
        </w:rPr>
        <w:softHyphen/>
      </w:r>
      <w:r w:rsidR="009769D0">
        <w:rPr>
          <w:rFonts w:ascii="仿宋" w:eastAsia="仿宋" w:hAnsi="仿宋"/>
          <w:sz w:val="28"/>
          <w:szCs w:val="28"/>
        </w:rPr>
        <w:softHyphen/>
      </w:r>
      <w:r w:rsidR="00A51786">
        <w:rPr>
          <w:rFonts w:ascii="仿宋" w:eastAsia="仿宋" w:hAnsi="仿宋" w:hint="eastAsia"/>
          <w:sz w:val="28"/>
          <w:szCs w:val="28"/>
        </w:rPr>
        <w:t>筑梦钱塘 阔步新时代</w:t>
      </w:r>
      <w:r>
        <w:rPr>
          <w:rFonts w:ascii="仿宋" w:eastAsia="仿宋" w:hAnsi="仿宋" w:hint="eastAsia"/>
          <w:sz w:val="28"/>
          <w:szCs w:val="28"/>
        </w:rPr>
        <w:t>”健步走活动</w:t>
      </w:r>
      <w:r w:rsidR="009769D0">
        <w:rPr>
          <w:rFonts w:ascii="仿宋" w:eastAsia="仿宋" w:hAnsi="仿宋" w:hint="eastAsia"/>
          <w:sz w:val="28"/>
          <w:szCs w:val="28"/>
        </w:rPr>
        <w:t>。</w:t>
      </w:r>
    </w:p>
    <w:p w14:paraId="76631E36" w14:textId="6E639920" w:rsidR="00855429" w:rsidRPr="00496BC0" w:rsidRDefault="001838F8" w:rsidP="005608CE">
      <w:pPr>
        <w:pStyle w:val="a9"/>
        <w:numPr>
          <w:ilvl w:val="0"/>
          <w:numId w:val="2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参加人员：全校工会会员</w:t>
      </w:r>
    </w:p>
    <w:p w14:paraId="39002ABC" w14:textId="623D893B" w:rsidR="005608CE" w:rsidRPr="00496BC0" w:rsidRDefault="005608CE" w:rsidP="005608CE">
      <w:pPr>
        <w:pStyle w:val="a9"/>
        <w:numPr>
          <w:ilvl w:val="0"/>
          <w:numId w:val="2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活动时间：10月</w:t>
      </w:r>
      <w:r w:rsidRPr="00496BC0">
        <w:rPr>
          <w:rFonts w:ascii="仿宋" w:eastAsia="仿宋" w:hAnsi="仿宋"/>
          <w:sz w:val="28"/>
          <w:szCs w:val="28"/>
        </w:rPr>
        <w:t>22</w:t>
      </w:r>
      <w:r w:rsidRPr="00496BC0">
        <w:rPr>
          <w:rFonts w:ascii="仿宋" w:eastAsia="仿宋" w:hAnsi="仿宋" w:hint="eastAsia"/>
          <w:sz w:val="28"/>
          <w:szCs w:val="28"/>
        </w:rPr>
        <w:t>日（周六）上午</w:t>
      </w:r>
      <w:r w:rsidRPr="00496BC0">
        <w:rPr>
          <w:rFonts w:ascii="仿宋" w:eastAsia="仿宋" w:hAnsi="仿宋"/>
          <w:sz w:val="28"/>
          <w:szCs w:val="28"/>
        </w:rPr>
        <w:t>8</w:t>
      </w:r>
      <w:r w:rsidRPr="00496BC0">
        <w:rPr>
          <w:rFonts w:ascii="仿宋" w:eastAsia="仿宋" w:hAnsi="仿宋" w:hint="eastAsia"/>
          <w:sz w:val="28"/>
          <w:szCs w:val="28"/>
        </w:rPr>
        <w:t>：</w:t>
      </w:r>
      <w:r w:rsidRPr="00496BC0">
        <w:rPr>
          <w:rFonts w:ascii="仿宋" w:eastAsia="仿宋" w:hAnsi="仿宋"/>
          <w:sz w:val="28"/>
          <w:szCs w:val="28"/>
        </w:rPr>
        <w:t>3</w:t>
      </w:r>
      <w:r w:rsidRPr="00496BC0">
        <w:rPr>
          <w:rFonts w:ascii="仿宋" w:eastAsia="仿宋" w:hAnsi="仿宋" w:hint="eastAsia"/>
          <w:sz w:val="28"/>
          <w:szCs w:val="28"/>
        </w:rPr>
        <w:t>0—1</w:t>
      </w:r>
      <w:r w:rsidRPr="00496BC0">
        <w:rPr>
          <w:rFonts w:ascii="仿宋" w:eastAsia="仿宋" w:hAnsi="仿宋"/>
          <w:sz w:val="28"/>
          <w:szCs w:val="28"/>
        </w:rPr>
        <w:t>1</w:t>
      </w:r>
      <w:r w:rsidRPr="00496BC0">
        <w:rPr>
          <w:rFonts w:ascii="仿宋" w:eastAsia="仿宋" w:hAnsi="仿宋" w:hint="eastAsia"/>
          <w:sz w:val="28"/>
          <w:szCs w:val="28"/>
        </w:rPr>
        <w:t>：30</w:t>
      </w:r>
    </w:p>
    <w:p w14:paraId="56D2BD9E" w14:textId="575AB8BC" w:rsidR="00D653AF" w:rsidRPr="00496BC0" w:rsidRDefault="005608CE" w:rsidP="00D653AF">
      <w:pPr>
        <w:pStyle w:val="a9"/>
        <w:numPr>
          <w:ilvl w:val="0"/>
          <w:numId w:val="2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活动</w:t>
      </w:r>
      <w:r w:rsidR="00D653AF" w:rsidRPr="00496BC0">
        <w:rPr>
          <w:rFonts w:ascii="仿宋" w:eastAsia="仿宋" w:hAnsi="仿宋" w:hint="eastAsia"/>
          <w:sz w:val="28"/>
          <w:szCs w:val="28"/>
        </w:rPr>
        <w:t>安排</w:t>
      </w:r>
      <w:r w:rsidR="001838F8" w:rsidRPr="00496BC0">
        <w:rPr>
          <w:rFonts w:ascii="仿宋" w:eastAsia="仿宋" w:hAnsi="仿宋" w:hint="eastAsia"/>
          <w:sz w:val="28"/>
          <w:szCs w:val="28"/>
        </w:rPr>
        <w:t>：</w:t>
      </w:r>
    </w:p>
    <w:p w14:paraId="085B3D04" w14:textId="22A049E5" w:rsidR="00D653AF" w:rsidRPr="00496BC0" w:rsidRDefault="005608CE" w:rsidP="00D653AF">
      <w:pPr>
        <w:pStyle w:val="a9"/>
        <w:numPr>
          <w:ilvl w:val="0"/>
          <w:numId w:val="4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C04F72">
        <w:rPr>
          <w:rFonts w:ascii="仿宋" w:eastAsia="仿宋" w:hAnsi="仿宋" w:hint="eastAsia"/>
          <w:b/>
          <w:sz w:val="28"/>
          <w:szCs w:val="28"/>
        </w:rPr>
        <w:t>集合地点</w:t>
      </w:r>
      <w:r w:rsidRPr="00496BC0">
        <w:rPr>
          <w:rFonts w:ascii="仿宋" w:eastAsia="仿宋" w:hAnsi="仿宋" w:hint="eastAsia"/>
          <w:sz w:val="28"/>
          <w:szCs w:val="28"/>
        </w:rPr>
        <w:t>：</w:t>
      </w:r>
      <w:r w:rsidR="004E64F6">
        <w:rPr>
          <w:rFonts w:ascii="仿宋" w:eastAsia="仿宋" w:hAnsi="仿宋" w:hint="eastAsia"/>
          <w:sz w:val="28"/>
          <w:szCs w:val="28"/>
        </w:rPr>
        <w:t>钱塘区</w:t>
      </w:r>
      <w:r w:rsidRPr="00496BC0">
        <w:rPr>
          <w:rFonts w:ascii="仿宋" w:eastAsia="仿宋" w:hAnsi="仿宋" w:hint="eastAsia"/>
          <w:sz w:val="28"/>
          <w:szCs w:val="28"/>
        </w:rPr>
        <w:t>围垦文化</w:t>
      </w:r>
      <w:r w:rsidR="00004141">
        <w:rPr>
          <w:rFonts w:ascii="仿宋" w:eastAsia="仿宋" w:hAnsi="仿宋" w:hint="eastAsia"/>
          <w:sz w:val="28"/>
          <w:szCs w:val="28"/>
        </w:rPr>
        <w:t>广场雕塑前（A点）或1</w:t>
      </w:r>
      <w:r w:rsidR="00004141">
        <w:rPr>
          <w:rFonts w:ascii="仿宋" w:eastAsia="仿宋" w:hAnsi="仿宋"/>
          <w:sz w:val="28"/>
          <w:szCs w:val="28"/>
        </w:rPr>
        <w:t>4</w:t>
      </w:r>
      <w:r w:rsidR="00004141">
        <w:rPr>
          <w:rFonts w:ascii="仿宋" w:eastAsia="仿宋" w:hAnsi="仿宋" w:hint="eastAsia"/>
          <w:sz w:val="28"/>
          <w:szCs w:val="28"/>
        </w:rPr>
        <w:t>号</w:t>
      </w:r>
      <w:r w:rsidR="00583C3D">
        <w:rPr>
          <w:rFonts w:ascii="仿宋" w:eastAsia="仿宋" w:hAnsi="仿宋" w:hint="eastAsia"/>
          <w:sz w:val="28"/>
          <w:szCs w:val="28"/>
        </w:rPr>
        <w:t>大街</w:t>
      </w:r>
      <w:r w:rsidR="00004141">
        <w:rPr>
          <w:rFonts w:ascii="仿宋" w:eastAsia="仿宋" w:hAnsi="仿宋" w:hint="eastAsia"/>
          <w:sz w:val="28"/>
          <w:szCs w:val="28"/>
        </w:rPr>
        <w:t>与</w:t>
      </w:r>
      <w:r w:rsidR="00583C3D">
        <w:rPr>
          <w:rFonts w:ascii="仿宋" w:eastAsia="仿宋" w:hAnsi="仿宋" w:hint="eastAsia"/>
          <w:sz w:val="28"/>
          <w:szCs w:val="28"/>
        </w:rPr>
        <w:t>江堤交汇处</w:t>
      </w:r>
      <w:r w:rsidR="00004141">
        <w:rPr>
          <w:rFonts w:ascii="仿宋" w:eastAsia="仿宋" w:hAnsi="仿宋" w:hint="eastAsia"/>
          <w:sz w:val="28"/>
          <w:szCs w:val="28"/>
        </w:rPr>
        <w:t>（B点）</w:t>
      </w:r>
    </w:p>
    <w:p w14:paraId="3C71CC7D" w14:textId="2F551756" w:rsidR="00D653AF" w:rsidRPr="00496BC0" w:rsidRDefault="00004141" w:rsidP="00D653AF">
      <w:pPr>
        <w:pStyle w:val="a9"/>
        <w:numPr>
          <w:ilvl w:val="0"/>
          <w:numId w:val="4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C04F72">
        <w:rPr>
          <w:rFonts w:ascii="仿宋" w:eastAsia="仿宋" w:hAnsi="仿宋" w:hint="eastAsia"/>
          <w:b/>
          <w:sz w:val="28"/>
          <w:szCs w:val="28"/>
        </w:rPr>
        <w:t>活动方式</w:t>
      </w:r>
      <w:r w:rsidR="005608CE" w:rsidRPr="00496BC0">
        <w:rPr>
          <w:rFonts w:ascii="仿宋" w:eastAsia="仿宋" w:hAnsi="仿宋" w:hint="eastAsia"/>
          <w:sz w:val="28"/>
          <w:szCs w:val="28"/>
        </w:rPr>
        <w:t>：</w:t>
      </w:r>
    </w:p>
    <w:p w14:paraId="18637216" w14:textId="400FDFEB" w:rsidR="005608CE" w:rsidRDefault="00004141" w:rsidP="00D653AF">
      <w:pPr>
        <w:pStyle w:val="a9"/>
        <w:ind w:left="1700" w:firstLineChars="0" w:firstLine="0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起点</w:t>
      </w:r>
      <w:r w:rsidR="005608CE" w:rsidRPr="00496BC0">
        <w:rPr>
          <w:rFonts w:ascii="仿宋" w:eastAsia="仿宋" w:hAnsi="仿宋" w:hint="eastAsia"/>
          <w:sz w:val="28"/>
          <w:szCs w:val="28"/>
        </w:rPr>
        <w:t>领取活动</w:t>
      </w:r>
      <w:r w:rsidR="00D653AF" w:rsidRPr="00496BC0">
        <w:rPr>
          <w:rFonts w:ascii="仿宋" w:eastAsia="仿宋" w:hAnsi="仿宋" w:hint="eastAsia"/>
          <w:sz w:val="28"/>
          <w:szCs w:val="28"/>
        </w:rPr>
        <w:t>健走卡</w:t>
      </w:r>
      <w:r w:rsidR="005608CE" w:rsidRPr="00496BC0">
        <w:rPr>
          <w:rFonts w:ascii="仿宋" w:eastAsia="仿宋" w:hAnsi="仿宋" w:hint="eastAsia"/>
          <w:sz w:val="28"/>
          <w:szCs w:val="28"/>
        </w:rPr>
        <w:t>——沿钱塘江滨绿道走至</w:t>
      </w:r>
      <w:r>
        <w:rPr>
          <w:rFonts w:ascii="仿宋" w:eastAsia="仿宋" w:hAnsi="仿宋" w:hint="eastAsia"/>
          <w:sz w:val="28"/>
          <w:szCs w:val="28"/>
        </w:rPr>
        <w:t>折返点</w:t>
      </w:r>
      <w:r w:rsidR="005608CE" w:rsidRPr="00496BC0">
        <w:rPr>
          <w:rFonts w:ascii="仿宋" w:eastAsia="仿宋" w:hAnsi="仿宋" w:hint="eastAsia"/>
          <w:sz w:val="28"/>
          <w:szCs w:val="28"/>
        </w:rPr>
        <w:t>盖章——返回</w:t>
      </w:r>
      <w:r>
        <w:rPr>
          <w:rFonts w:ascii="仿宋" w:eastAsia="仿宋" w:hAnsi="仿宋" w:hint="eastAsia"/>
          <w:sz w:val="28"/>
          <w:szCs w:val="28"/>
        </w:rPr>
        <w:t>起点</w:t>
      </w:r>
      <w:r w:rsidR="005608CE" w:rsidRPr="00496BC0">
        <w:rPr>
          <w:rFonts w:ascii="仿宋" w:eastAsia="仿宋" w:hAnsi="仿宋" w:hint="eastAsia"/>
          <w:sz w:val="28"/>
          <w:szCs w:val="28"/>
        </w:rPr>
        <w:t>盖章并扫码登记</w:t>
      </w:r>
      <w:r w:rsidR="00CC1E8E">
        <w:rPr>
          <w:rFonts w:ascii="仿宋" w:eastAsia="仿宋" w:hAnsi="仿宋" w:hint="eastAsia"/>
          <w:sz w:val="28"/>
          <w:szCs w:val="28"/>
        </w:rPr>
        <w:t>；全程约</w:t>
      </w:r>
      <w:r w:rsidR="00CC1E8E">
        <w:rPr>
          <w:rFonts w:ascii="仿宋" w:eastAsia="仿宋" w:hAnsi="仿宋"/>
          <w:sz w:val="28"/>
          <w:szCs w:val="28"/>
        </w:rPr>
        <w:t>4</w:t>
      </w:r>
      <w:r w:rsidR="00CC1E8E">
        <w:rPr>
          <w:rFonts w:ascii="仿宋" w:eastAsia="仿宋" w:hAnsi="仿宋" w:hint="eastAsia"/>
          <w:sz w:val="28"/>
          <w:szCs w:val="28"/>
        </w:rPr>
        <w:t>公里。</w:t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14:paraId="6678FAE2" w14:textId="333EE4E2" w:rsidR="00004141" w:rsidRDefault="00004141" w:rsidP="00004141">
      <w:pPr>
        <w:pStyle w:val="a9"/>
        <w:numPr>
          <w:ilvl w:val="0"/>
          <w:numId w:val="4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C04F72">
        <w:rPr>
          <w:rFonts w:ascii="仿宋" w:eastAsia="仿宋" w:hAnsi="仿宋" w:hint="eastAsia"/>
          <w:b/>
          <w:sz w:val="28"/>
          <w:szCs w:val="28"/>
        </w:rPr>
        <w:t>健步路线</w:t>
      </w:r>
      <w:r w:rsidR="00A04006">
        <w:rPr>
          <w:rFonts w:ascii="仿宋" w:eastAsia="仿宋" w:hAnsi="仿宋" w:hint="eastAsia"/>
          <w:b/>
          <w:sz w:val="28"/>
          <w:szCs w:val="28"/>
        </w:rPr>
        <w:t>（二选一）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1BFB2299" w14:textId="13F42702" w:rsidR="00004141" w:rsidRDefault="00583C3D" w:rsidP="00583C3D">
      <w:pPr>
        <w:ind w:leftChars="700" w:left="1470"/>
        <w:textAlignment w:val="baseline"/>
        <w:rPr>
          <w:rFonts w:ascii="仿宋" w:eastAsia="仿宋" w:hAnsi="仿宋"/>
          <w:sz w:val="28"/>
          <w:szCs w:val="28"/>
        </w:rPr>
      </w:pPr>
      <w:r w:rsidRPr="00583C3D">
        <w:rPr>
          <w:rFonts w:ascii="仿宋" w:eastAsia="仿宋" w:hAnsi="仿宋" w:hint="eastAsia"/>
          <w:sz w:val="28"/>
          <w:szCs w:val="28"/>
        </w:rPr>
        <w:t>1）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583C3D">
        <w:rPr>
          <w:rFonts w:ascii="仿宋" w:eastAsia="仿宋" w:hAnsi="仿宋" w:hint="eastAsia"/>
          <w:sz w:val="28"/>
          <w:szCs w:val="28"/>
        </w:rPr>
        <w:t>围垦广场雕塑前(</w:t>
      </w:r>
      <w:r w:rsidRPr="00583C3D">
        <w:rPr>
          <w:rFonts w:ascii="仿宋" w:eastAsia="仿宋" w:hAnsi="仿宋"/>
          <w:sz w:val="28"/>
          <w:szCs w:val="28"/>
        </w:rPr>
        <w:t>A)</w:t>
      </w:r>
      <w:r w:rsidRPr="00583C3D">
        <w:sym w:font="Wingdings" w:char="F0E0"/>
      </w:r>
      <w:r w:rsidRPr="00583C3D">
        <w:rPr>
          <w:rFonts w:ascii="仿宋" w:eastAsia="仿宋" w:hAnsi="仿宋"/>
          <w:sz w:val="28"/>
          <w:szCs w:val="28"/>
        </w:rPr>
        <w:t>14</w:t>
      </w:r>
      <w:r w:rsidRPr="00583C3D">
        <w:rPr>
          <w:rFonts w:ascii="仿宋" w:eastAsia="仿宋" w:hAnsi="仿宋" w:hint="eastAsia"/>
          <w:sz w:val="28"/>
          <w:szCs w:val="28"/>
        </w:rPr>
        <w:t>号大街与江堤交汇处(</w:t>
      </w:r>
      <w:r w:rsidRPr="00583C3D">
        <w:rPr>
          <w:rFonts w:ascii="仿宋" w:eastAsia="仿宋" w:hAnsi="仿宋"/>
          <w:sz w:val="28"/>
          <w:szCs w:val="28"/>
        </w:rPr>
        <w:t>B)</w:t>
      </w:r>
      <w:r w:rsidRPr="00583C3D">
        <w:sym w:font="Wingdings" w:char="F0E0"/>
      </w:r>
      <w:r w:rsidRPr="00583C3D">
        <w:rPr>
          <w:rFonts w:ascii="仿宋" w:eastAsia="仿宋" w:hAnsi="仿宋" w:hint="eastAsia"/>
          <w:sz w:val="28"/>
          <w:szCs w:val="28"/>
        </w:rPr>
        <w:t>围垦广场雕塑前(</w:t>
      </w:r>
      <w:r w:rsidR="00E76EA8">
        <w:rPr>
          <w:rFonts w:ascii="仿宋" w:eastAsia="仿宋" w:hAnsi="仿宋" w:hint="eastAsia"/>
          <w:sz w:val="28"/>
          <w:szCs w:val="28"/>
        </w:rPr>
        <w:t>A</w:t>
      </w:r>
      <w:r w:rsidRPr="00583C3D">
        <w:rPr>
          <w:rFonts w:ascii="仿宋" w:eastAsia="仿宋" w:hAnsi="仿宋"/>
          <w:sz w:val="28"/>
          <w:szCs w:val="28"/>
        </w:rPr>
        <w:t>)</w:t>
      </w:r>
    </w:p>
    <w:p w14:paraId="1BC8F109" w14:textId="6772DF9C" w:rsidR="00583C3D" w:rsidRPr="00583C3D" w:rsidRDefault="00344705" w:rsidP="00C04F72">
      <w:pPr>
        <w:ind w:leftChars="300" w:left="630"/>
        <w:jc w:val="center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pict w14:anchorId="373FB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4.6pt;height:154.2pt;mso-width-percent:0;mso-height-percent:0;mso-width-percent:0;mso-height-percent:0">
            <v:imagedata r:id="rId7" o:title="2022年健步走线路1"/>
          </v:shape>
        </w:pict>
      </w:r>
    </w:p>
    <w:p w14:paraId="3068DA2D" w14:textId="77777777" w:rsidR="00344705" w:rsidRDefault="00344705" w:rsidP="00583C3D">
      <w:pPr>
        <w:ind w:leftChars="700" w:left="1470"/>
        <w:textAlignment w:val="baseline"/>
        <w:rPr>
          <w:rFonts w:ascii="仿宋" w:eastAsia="仿宋" w:hAnsi="仿宋"/>
          <w:sz w:val="28"/>
          <w:szCs w:val="28"/>
        </w:rPr>
      </w:pPr>
    </w:p>
    <w:p w14:paraId="67B78242" w14:textId="6A614389" w:rsidR="00583C3D" w:rsidRPr="00583C3D" w:rsidRDefault="00583C3D" w:rsidP="00583C3D">
      <w:pPr>
        <w:ind w:leftChars="700" w:left="1470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 xml:space="preserve">2) </w:t>
      </w:r>
      <w:r w:rsidRPr="00583C3D">
        <w:rPr>
          <w:rFonts w:ascii="仿宋" w:eastAsia="仿宋" w:hAnsi="仿宋"/>
          <w:sz w:val="28"/>
          <w:szCs w:val="28"/>
        </w:rPr>
        <w:t>14</w:t>
      </w:r>
      <w:r w:rsidRPr="00583C3D">
        <w:rPr>
          <w:rFonts w:ascii="仿宋" w:eastAsia="仿宋" w:hAnsi="仿宋" w:hint="eastAsia"/>
          <w:sz w:val="28"/>
          <w:szCs w:val="28"/>
        </w:rPr>
        <w:t>号大街与江堤交汇处(</w:t>
      </w:r>
      <w:r w:rsidRPr="00583C3D">
        <w:rPr>
          <w:rFonts w:ascii="仿宋" w:eastAsia="仿宋" w:hAnsi="仿宋"/>
          <w:sz w:val="28"/>
          <w:szCs w:val="28"/>
        </w:rPr>
        <w:t>B)</w:t>
      </w:r>
      <w:r w:rsidRPr="00583C3D">
        <w:sym w:font="Wingdings" w:char="F0E0"/>
      </w:r>
      <w:r w:rsidRPr="00583C3D">
        <w:rPr>
          <w:rFonts w:ascii="仿宋" w:eastAsia="仿宋" w:hAnsi="仿宋" w:hint="eastAsia"/>
          <w:sz w:val="28"/>
          <w:szCs w:val="28"/>
        </w:rPr>
        <w:t>围垦广场雕塑前(</w:t>
      </w:r>
      <w:r w:rsidRPr="00583C3D">
        <w:rPr>
          <w:rFonts w:ascii="仿宋" w:eastAsia="仿宋" w:hAnsi="仿宋"/>
          <w:sz w:val="28"/>
          <w:szCs w:val="28"/>
        </w:rPr>
        <w:t>A)</w:t>
      </w:r>
      <w:r w:rsidRPr="00583C3D">
        <w:sym w:font="Wingdings" w:char="F0E0"/>
      </w:r>
      <w:r w:rsidRPr="00583C3D">
        <w:rPr>
          <w:rFonts w:ascii="仿宋" w:eastAsia="仿宋" w:hAnsi="仿宋" w:hint="eastAsia"/>
          <w:sz w:val="28"/>
          <w:szCs w:val="28"/>
        </w:rPr>
        <w:t xml:space="preserve"> </w:t>
      </w:r>
      <w:r w:rsidR="00E76EA8" w:rsidRPr="00583C3D">
        <w:rPr>
          <w:rFonts w:ascii="仿宋" w:eastAsia="仿宋" w:hAnsi="仿宋"/>
          <w:sz w:val="28"/>
          <w:szCs w:val="28"/>
        </w:rPr>
        <w:t>14</w:t>
      </w:r>
      <w:r w:rsidR="00E76EA8" w:rsidRPr="00583C3D">
        <w:rPr>
          <w:rFonts w:ascii="仿宋" w:eastAsia="仿宋" w:hAnsi="仿宋" w:hint="eastAsia"/>
          <w:sz w:val="28"/>
          <w:szCs w:val="28"/>
        </w:rPr>
        <w:t>号大街与江堤交汇处(</w:t>
      </w:r>
      <w:r w:rsidR="00E76EA8" w:rsidRPr="00583C3D">
        <w:rPr>
          <w:rFonts w:ascii="仿宋" w:eastAsia="仿宋" w:hAnsi="仿宋"/>
          <w:sz w:val="28"/>
          <w:szCs w:val="28"/>
        </w:rPr>
        <w:t>B)</w:t>
      </w:r>
    </w:p>
    <w:p w14:paraId="0CD33D1B" w14:textId="031C0824" w:rsidR="00583C3D" w:rsidRPr="00004141" w:rsidRDefault="00344705" w:rsidP="00C04F72">
      <w:pPr>
        <w:ind w:leftChars="300" w:left="630"/>
      </w:pPr>
      <w:r>
        <w:rPr>
          <w:noProof/>
        </w:rPr>
        <w:pict w14:anchorId="6329AA8F">
          <v:shape id="_x0000_i1026" type="#_x0000_t75" alt="" style="width:414.6pt;height:151.8pt;mso-width-percent:0;mso-height-percent:0;mso-width-percent:0;mso-height-percent:0">
            <v:imagedata r:id="rId8" o:title="2022年健步走线路2"/>
          </v:shape>
        </w:pict>
      </w:r>
    </w:p>
    <w:p w14:paraId="017059E0" w14:textId="77777777" w:rsidR="0090744D" w:rsidRPr="0090744D" w:rsidRDefault="00D653AF" w:rsidP="00C04F72">
      <w:pPr>
        <w:pStyle w:val="a9"/>
        <w:numPr>
          <w:ilvl w:val="0"/>
          <w:numId w:val="4"/>
        </w:numPr>
        <w:ind w:firstLineChars="0"/>
        <w:textAlignment w:val="baseline"/>
        <w:rPr>
          <w:rFonts w:ascii="仿宋" w:eastAsia="仿宋" w:hAnsi="仿宋"/>
          <w:sz w:val="28"/>
          <w:szCs w:val="28"/>
        </w:rPr>
      </w:pPr>
      <w:r w:rsidRPr="00C04F72">
        <w:rPr>
          <w:rFonts w:ascii="仿宋" w:eastAsia="仿宋" w:hAnsi="仿宋" w:hint="eastAsia"/>
          <w:b/>
          <w:sz w:val="28"/>
          <w:szCs w:val="28"/>
        </w:rPr>
        <w:t>活动奖励：</w:t>
      </w:r>
    </w:p>
    <w:p w14:paraId="127AFE2E" w14:textId="616BD8FD" w:rsidR="00855429" w:rsidRPr="00496BC0" w:rsidRDefault="00D653AF" w:rsidP="0090744D">
      <w:pPr>
        <w:pStyle w:val="a9"/>
        <w:ind w:left="1700" w:firstLineChars="0" w:firstLine="0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全校</w:t>
      </w:r>
      <w:r w:rsidR="00CC1E8E">
        <w:rPr>
          <w:rFonts w:ascii="仿宋" w:eastAsia="仿宋" w:hAnsi="仿宋" w:hint="eastAsia"/>
          <w:sz w:val="28"/>
          <w:szCs w:val="28"/>
        </w:rPr>
        <w:t>工会会员</w:t>
      </w:r>
      <w:r w:rsidRPr="00496BC0">
        <w:rPr>
          <w:rFonts w:ascii="仿宋" w:eastAsia="仿宋" w:hAnsi="仿宋" w:hint="eastAsia"/>
          <w:sz w:val="28"/>
          <w:szCs w:val="28"/>
        </w:rPr>
        <w:t>可在活动时间内到集合点领取健走卡，沿指定路线在1</w:t>
      </w:r>
      <w:r w:rsidRPr="00496BC0">
        <w:rPr>
          <w:rFonts w:ascii="仿宋" w:eastAsia="仿宋" w:hAnsi="仿宋"/>
          <w:sz w:val="28"/>
          <w:szCs w:val="28"/>
        </w:rPr>
        <w:t>1</w:t>
      </w:r>
      <w:r w:rsidRPr="00496BC0">
        <w:rPr>
          <w:rFonts w:ascii="仿宋" w:eastAsia="仿宋" w:hAnsi="仿宋" w:hint="eastAsia"/>
          <w:sz w:val="28"/>
          <w:szCs w:val="28"/>
        </w:rPr>
        <w:t>:3</w:t>
      </w:r>
      <w:r w:rsidRPr="00496BC0">
        <w:rPr>
          <w:rFonts w:ascii="仿宋" w:eastAsia="仿宋" w:hAnsi="仿宋"/>
          <w:sz w:val="28"/>
          <w:szCs w:val="28"/>
        </w:rPr>
        <w:t>0</w:t>
      </w:r>
      <w:r w:rsidRPr="00496BC0">
        <w:rPr>
          <w:rFonts w:ascii="仿宋" w:eastAsia="仿宋" w:hAnsi="仿宋" w:hint="eastAsia"/>
          <w:sz w:val="28"/>
          <w:szCs w:val="28"/>
        </w:rPr>
        <w:t>前完成全程，凭</w:t>
      </w:r>
      <w:r w:rsidR="00C8693F" w:rsidRPr="00496BC0">
        <w:rPr>
          <w:rFonts w:ascii="仿宋" w:eastAsia="仿宋" w:hAnsi="仿宋" w:hint="eastAsia"/>
          <w:sz w:val="28"/>
          <w:szCs w:val="28"/>
        </w:rPr>
        <w:t>盖章后的健走卡</w:t>
      </w:r>
      <w:r w:rsidR="005608CE" w:rsidRPr="00496BC0">
        <w:rPr>
          <w:rFonts w:ascii="仿宋" w:eastAsia="仿宋" w:hAnsi="仿宋" w:hint="eastAsia"/>
          <w:sz w:val="28"/>
          <w:szCs w:val="28"/>
        </w:rPr>
        <w:t>于1</w:t>
      </w:r>
      <w:r w:rsidR="005608CE" w:rsidRPr="00496BC0">
        <w:rPr>
          <w:rFonts w:ascii="仿宋" w:eastAsia="仿宋" w:hAnsi="仿宋"/>
          <w:sz w:val="28"/>
          <w:szCs w:val="28"/>
        </w:rPr>
        <w:t>0</w:t>
      </w:r>
      <w:r w:rsidR="005608CE" w:rsidRPr="00496BC0">
        <w:rPr>
          <w:rFonts w:ascii="仿宋" w:eastAsia="仿宋" w:hAnsi="仿宋" w:hint="eastAsia"/>
          <w:sz w:val="28"/>
          <w:szCs w:val="28"/>
        </w:rPr>
        <w:t>月2</w:t>
      </w:r>
      <w:r w:rsidR="005608CE" w:rsidRPr="00496BC0">
        <w:rPr>
          <w:rFonts w:ascii="仿宋" w:eastAsia="仿宋" w:hAnsi="仿宋"/>
          <w:sz w:val="28"/>
          <w:szCs w:val="28"/>
        </w:rPr>
        <w:t>6</w:t>
      </w:r>
      <w:r w:rsidR="005608CE" w:rsidRPr="00496BC0">
        <w:rPr>
          <w:rFonts w:ascii="仿宋" w:eastAsia="仿宋" w:hAnsi="仿宋" w:hint="eastAsia"/>
          <w:sz w:val="28"/>
          <w:szCs w:val="28"/>
        </w:rPr>
        <w:t>日（周三）1</w:t>
      </w:r>
      <w:r w:rsidR="005608CE" w:rsidRPr="00496BC0">
        <w:rPr>
          <w:rFonts w:ascii="仿宋" w:eastAsia="仿宋" w:hAnsi="仿宋"/>
          <w:sz w:val="28"/>
          <w:szCs w:val="28"/>
        </w:rPr>
        <w:t>2</w:t>
      </w:r>
      <w:r w:rsidR="005608CE" w:rsidRPr="00496BC0">
        <w:rPr>
          <w:rFonts w:ascii="仿宋" w:eastAsia="仿宋" w:hAnsi="仿宋" w:hint="eastAsia"/>
          <w:sz w:val="28"/>
          <w:szCs w:val="28"/>
        </w:rPr>
        <w:t>:0</w:t>
      </w:r>
      <w:r w:rsidR="005608CE" w:rsidRPr="00496BC0">
        <w:rPr>
          <w:rFonts w:ascii="仿宋" w:eastAsia="仿宋" w:hAnsi="仿宋"/>
          <w:sz w:val="28"/>
          <w:szCs w:val="28"/>
        </w:rPr>
        <w:t>0</w:t>
      </w:r>
      <w:r w:rsidR="005608CE" w:rsidRPr="00496BC0">
        <w:rPr>
          <w:rFonts w:ascii="仿宋" w:eastAsia="仿宋" w:hAnsi="仿宋" w:hint="eastAsia"/>
          <w:sz w:val="28"/>
          <w:szCs w:val="28"/>
        </w:rPr>
        <w:t>-</w:t>
      </w:r>
      <w:r w:rsidR="005608CE" w:rsidRPr="00496BC0">
        <w:rPr>
          <w:rFonts w:ascii="仿宋" w:eastAsia="仿宋" w:hAnsi="仿宋"/>
          <w:sz w:val="28"/>
          <w:szCs w:val="28"/>
        </w:rPr>
        <w:t>16</w:t>
      </w:r>
      <w:r w:rsidR="005608CE" w:rsidRPr="00496BC0">
        <w:rPr>
          <w:rFonts w:ascii="仿宋" w:eastAsia="仿宋" w:hAnsi="仿宋" w:hint="eastAsia"/>
          <w:sz w:val="28"/>
          <w:szCs w:val="28"/>
        </w:rPr>
        <w:t>:20在</w:t>
      </w:r>
      <w:r w:rsidRPr="00496BC0">
        <w:rPr>
          <w:rFonts w:ascii="仿宋" w:eastAsia="仿宋" w:hAnsi="仿宋" w:hint="eastAsia"/>
          <w:sz w:val="28"/>
          <w:szCs w:val="28"/>
        </w:rPr>
        <w:t>行</w:t>
      </w:r>
      <w:r w:rsidR="005608CE" w:rsidRPr="00496BC0">
        <w:rPr>
          <w:rFonts w:ascii="仿宋" w:eastAsia="仿宋" w:hAnsi="仿宋" w:hint="eastAsia"/>
          <w:sz w:val="28"/>
          <w:szCs w:val="28"/>
        </w:rPr>
        <w:t>政楼一</w:t>
      </w:r>
      <w:r w:rsidR="00C8693F" w:rsidRPr="00496BC0">
        <w:rPr>
          <w:rFonts w:ascii="仿宋" w:eastAsia="仿宋" w:hAnsi="仿宋" w:hint="eastAsia"/>
          <w:sz w:val="28"/>
          <w:szCs w:val="28"/>
        </w:rPr>
        <w:t>楼大厅领取纪念品一份。</w:t>
      </w:r>
    </w:p>
    <w:p w14:paraId="2C8EC0F7" w14:textId="37495500" w:rsidR="00855429" w:rsidRPr="00496BC0" w:rsidRDefault="00F06FD6" w:rsidP="00496BC0">
      <w:pPr>
        <w:ind w:firstLineChars="200" w:firstLine="560"/>
        <w:textAlignment w:val="baseline"/>
        <w:rPr>
          <w:rFonts w:ascii="仿宋" w:eastAsia="仿宋" w:hAnsi="仿宋"/>
          <w:sz w:val="28"/>
          <w:szCs w:val="28"/>
        </w:rPr>
      </w:pPr>
      <w:r w:rsidRPr="00F06FD6">
        <w:rPr>
          <w:rFonts w:ascii="仿宋" w:eastAsia="仿宋" w:hAnsi="仿宋" w:hint="eastAsia"/>
          <w:sz w:val="28"/>
          <w:szCs w:val="28"/>
        </w:rPr>
        <w:t>为配合义务教育“双减”政策，欢迎广大工会会员带小朋友一起健走！活动当天前399名到达终点的小朋友将获得一份小惊喜，先到先得，发完为止</w:t>
      </w:r>
      <w:r w:rsidR="00855429" w:rsidRPr="00496BC0">
        <w:rPr>
          <w:rFonts w:ascii="仿宋" w:eastAsia="仿宋" w:hAnsi="仿宋" w:hint="eastAsia"/>
          <w:sz w:val="28"/>
          <w:szCs w:val="28"/>
        </w:rPr>
        <w:t>。</w:t>
      </w:r>
    </w:p>
    <w:p w14:paraId="7B8D7FAB" w14:textId="77777777" w:rsidR="00855429" w:rsidRPr="00496BC0" w:rsidRDefault="00855429" w:rsidP="00855429">
      <w:pPr>
        <w:ind w:firstLine="420"/>
        <w:textAlignment w:val="baseline"/>
        <w:rPr>
          <w:rFonts w:ascii="仿宋" w:eastAsia="仿宋" w:hAnsi="仿宋"/>
          <w:sz w:val="28"/>
          <w:szCs w:val="28"/>
        </w:rPr>
      </w:pPr>
    </w:p>
    <w:p w14:paraId="7E67CF4F" w14:textId="77777777" w:rsidR="00855429" w:rsidRPr="00496BC0" w:rsidRDefault="00855429" w:rsidP="00855429">
      <w:pPr>
        <w:ind w:firstLine="420"/>
        <w:textAlignment w:val="baseline"/>
        <w:rPr>
          <w:rFonts w:ascii="仿宋" w:eastAsia="仿宋" w:hAnsi="仿宋"/>
          <w:sz w:val="28"/>
          <w:szCs w:val="28"/>
        </w:rPr>
      </w:pPr>
    </w:p>
    <w:p w14:paraId="6F890434" w14:textId="05A644A2" w:rsidR="00855429" w:rsidRDefault="00855429" w:rsidP="00A04006">
      <w:pPr>
        <w:ind w:firstLineChars="2400" w:firstLine="6720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校工会</w:t>
      </w:r>
    </w:p>
    <w:p w14:paraId="2EA709A4" w14:textId="237E7001" w:rsidR="00A04006" w:rsidRPr="00496BC0" w:rsidRDefault="00A04006" w:rsidP="00855429">
      <w:pPr>
        <w:ind w:firstLine="420"/>
        <w:jc w:val="right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校教职工健步走/户外俱乐部</w:t>
      </w:r>
    </w:p>
    <w:p w14:paraId="76733E7E" w14:textId="5EDE8383" w:rsidR="00855429" w:rsidRPr="00496BC0" w:rsidRDefault="00855429" w:rsidP="00855429">
      <w:pPr>
        <w:ind w:firstLine="420"/>
        <w:jc w:val="right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202</w:t>
      </w:r>
      <w:r w:rsidR="00B558D0" w:rsidRPr="00496BC0">
        <w:rPr>
          <w:rFonts w:ascii="仿宋" w:eastAsia="仿宋" w:hAnsi="仿宋"/>
          <w:sz w:val="28"/>
          <w:szCs w:val="28"/>
        </w:rPr>
        <w:t>2</w:t>
      </w:r>
      <w:r w:rsidRPr="00496BC0">
        <w:rPr>
          <w:rFonts w:ascii="仿宋" w:eastAsia="仿宋" w:hAnsi="仿宋" w:hint="eastAsia"/>
          <w:sz w:val="28"/>
          <w:szCs w:val="28"/>
        </w:rPr>
        <w:t>年</w:t>
      </w:r>
      <w:r w:rsidR="006B6403" w:rsidRPr="00496BC0">
        <w:rPr>
          <w:rFonts w:ascii="仿宋" w:eastAsia="仿宋" w:hAnsi="仿宋"/>
          <w:sz w:val="28"/>
          <w:szCs w:val="28"/>
        </w:rPr>
        <w:t>10</w:t>
      </w:r>
      <w:r w:rsidRPr="00496BC0">
        <w:rPr>
          <w:rFonts w:ascii="仿宋" w:eastAsia="仿宋" w:hAnsi="仿宋" w:hint="eastAsia"/>
          <w:sz w:val="28"/>
          <w:szCs w:val="28"/>
        </w:rPr>
        <w:t>月</w:t>
      </w:r>
      <w:r w:rsidR="00344705">
        <w:rPr>
          <w:rFonts w:ascii="仿宋" w:eastAsia="仿宋" w:hAnsi="仿宋"/>
          <w:sz w:val="28"/>
          <w:szCs w:val="28"/>
        </w:rPr>
        <w:t>18</w:t>
      </w:r>
      <w:r w:rsidRPr="00496BC0">
        <w:rPr>
          <w:rFonts w:ascii="仿宋" w:eastAsia="仿宋" w:hAnsi="仿宋" w:hint="eastAsia"/>
          <w:sz w:val="28"/>
          <w:szCs w:val="28"/>
        </w:rPr>
        <w:t>日</w:t>
      </w:r>
    </w:p>
    <w:p w14:paraId="4CA86AE5" w14:textId="7419AD54" w:rsidR="00853A7A" w:rsidRPr="00496BC0" w:rsidRDefault="00853A7A" w:rsidP="00855429">
      <w:pPr>
        <w:ind w:firstLine="420"/>
        <w:jc w:val="right"/>
        <w:textAlignment w:val="baseline"/>
        <w:rPr>
          <w:rFonts w:ascii="仿宋" w:eastAsia="仿宋" w:hAnsi="仿宋"/>
          <w:sz w:val="28"/>
          <w:szCs w:val="28"/>
        </w:rPr>
      </w:pPr>
    </w:p>
    <w:p w14:paraId="42600DB9" w14:textId="6BF5FA5F" w:rsidR="002D3C75" w:rsidRPr="00496BC0" w:rsidRDefault="002D3C75" w:rsidP="00853A7A">
      <w:pPr>
        <w:ind w:firstLine="420"/>
        <w:jc w:val="left"/>
        <w:textAlignment w:val="baseline"/>
        <w:rPr>
          <w:rFonts w:ascii="仿宋" w:eastAsia="仿宋" w:hAnsi="仿宋" w:hint="eastAsia"/>
          <w:sz w:val="28"/>
          <w:szCs w:val="28"/>
        </w:rPr>
      </w:pPr>
      <w:bookmarkStart w:id="0" w:name="_GoBack"/>
      <w:bookmarkEnd w:id="0"/>
    </w:p>
    <w:p w14:paraId="181B5D10" w14:textId="1872F518" w:rsidR="00853A7A" w:rsidRPr="00496BC0" w:rsidRDefault="00853A7A" w:rsidP="00853A7A">
      <w:pPr>
        <w:ind w:firstLine="420"/>
        <w:jc w:val="left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lastRenderedPageBreak/>
        <w:t>附：纪念品介绍，三选一</w:t>
      </w:r>
      <w:r w:rsidR="00F11909" w:rsidRPr="00496BC0">
        <w:rPr>
          <w:rFonts w:ascii="仿宋" w:eastAsia="仿宋" w:hAnsi="仿宋" w:hint="eastAsia"/>
          <w:sz w:val="28"/>
          <w:szCs w:val="28"/>
        </w:rPr>
        <w:t>，</w:t>
      </w:r>
      <w:r w:rsidR="00C8693F" w:rsidRPr="00496BC0">
        <w:rPr>
          <w:rFonts w:ascii="仿宋" w:eastAsia="仿宋" w:hAnsi="仿宋" w:hint="eastAsia"/>
          <w:sz w:val="28"/>
          <w:szCs w:val="28"/>
        </w:rPr>
        <w:t>完成全程</w:t>
      </w:r>
      <w:r w:rsidR="00F11909" w:rsidRPr="00496BC0">
        <w:rPr>
          <w:rFonts w:ascii="仿宋" w:eastAsia="仿宋" w:hAnsi="仿宋" w:hint="eastAsia"/>
          <w:sz w:val="28"/>
          <w:szCs w:val="28"/>
        </w:rPr>
        <w:t>扫码时选择</w:t>
      </w:r>
    </w:p>
    <w:p w14:paraId="105701C2" w14:textId="70DABCCE" w:rsidR="00853A7A" w:rsidRPr="00496BC0" w:rsidRDefault="0011317D" w:rsidP="00853A7A">
      <w:pPr>
        <w:pStyle w:val="a9"/>
        <w:numPr>
          <w:ilvl w:val="0"/>
          <w:numId w:val="1"/>
        </w:numPr>
        <w:ind w:firstLineChars="0"/>
        <w:jc w:val="left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花王New</w:t>
      </w:r>
      <w:r w:rsidRPr="00496BC0">
        <w:rPr>
          <w:rFonts w:ascii="仿宋" w:eastAsia="仿宋" w:hAnsi="仿宋"/>
          <w:sz w:val="28"/>
          <w:szCs w:val="28"/>
        </w:rPr>
        <w:t xml:space="preserve"> </w:t>
      </w:r>
      <w:r w:rsidRPr="00496BC0">
        <w:rPr>
          <w:rFonts w:ascii="仿宋" w:eastAsia="仿宋" w:hAnsi="仿宋" w:hint="eastAsia"/>
          <w:sz w:val="28"/>
          <w:szCs w:val="28"/>
        </w:rPr>
        <w:t>Beads馨香洗衣液（7</w:t>
      </w:r>
      <w:r w:rsidRPr="00496BC0">
        <w:rPr>
          <w:rFonts w:ascii="仿宋" w:eastAsia="仿宋" w:hAnsi="仿宋"/>
          <w:sz w:val="28"/>
          <w:szCs w:val="28"/>
        </w:rPr>
        <w:t>80</w:t>
      </w:r>
      <w:r w:rsidRPr="00496BC0">
        <w:rPr>
          <w:rFonts w:ascii="仿宋" w:eastAsia="仿宋" w:hAnsi="仿宋" w:hint="eastAsia"/>
          <w:sz w:val="28"/>
          <w:szCs w:val="28"/>
        </w:rPr>
        <w:t>g）3瓶</w:t>
      </w:r>
    </w:p>
    <w:p w14:paraId="128A318F" w14:textId="6477D9E2" w:rsidR="0001513B" w:rsidRPr="00496BC0" w:rsidRDefault="004E4102" w:rsidP="0001513B">
      <w:pPr>
        <w:pStyle w:val="a9"/>
        <w:ind w:left="780" w:firstLineChars="0" w:firstLine="0"/>
        <w:jc w:val="left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</w:rPr>
        <w:pict w14:anchorId="77F4495E">
          <v:shape id="_x0000_s1026" type="#_x0000_t75" alt="" style="position:absolute;left:0;text-align:left;margin-left:0;margin-top:0;width:50pt;height:50pt;z-index:251657728;visibility:hidden;mso-wrap-edited:f;mso-width-percent:0;mso-height-percent:0;mso-width-percent:0;mso-height-percent:0">
            <o:lock v:ext="edit" aspectratio="f" selection="t"/>
          </v:shape>
        </w:pict>
      </w:r>
      <w:r w:rsidR="00344705">
        <w:rPr>
          <w:rFonts w:ascii="仿宋" w:eastAsia="仿宋" w:hAnsi="仿宋"/>
          <w:noProof/>
        </w:rPr>
        <w:pict w14:anchorId="77F4495E">
          <v:shape id="_x0000_i1027" type="#_x0000_t75" alt="" style="width:190.2pt;height:156pt;visibility:visible;mso-width-percent:0;mso-height-percent:0;mso-width-percent:0;mso-height-percent:0">
            <v:imagedata r:id="rId9" o:title="花王洗衣液"/>
            <o:lock v:ext="edit" aspectratio="f"/>
          </v:shape>
        </w:pict>
      </w:r>
    </w:p>
    <w:p w14:paraId="2C892C77" w14:textId="3FE92B34" w:rsidR="0011317D" w:rsidRPr="00496BC0" w:rsidRDefault="0011317D" w:rsidP="00853A7A">
      <w:pPr>
        <w:pStyle w:val="a9"/>
        <w:numPr>
          <w:ilvl w:val="0"/>
          <w:numId w:val="1"/>
        </w:numPr>
        <w:ind w:firstLineChars="0"/>
        <w:jc w:val="left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姚生记每日坚果（7</w:t>
      </w:r>
      <w:r w:rsidRPr="00496BC0">
        <w:rPr>
          <w:rFonts w:ascii="仿宋" w:eastAsia="仿宋" w:hAnsi="仿宋"/>
          <w:sz w:val="28"/>
          <w:szCs w:val="28"/>
        </w:rPr>
        <w:t>50</w:t>
      </w:r>
      <w:r w:rsidRPr="00496BC0">
        <w:rPr>
          <w:rFonts w:ascii="仿宋" w:eastAsia="仿宋" w:hAnsi="仿宋" w:hint="eastAsia"/>
          <w:sz w:val="28"/>
          <w:szCs w:val="28"/>
        </w:rPr>
        <w:t>g）1盒</w:t>
      </w:r>
    </w:p>
    <w:p w14:paraId="6F2B356A" w14:textId="64B0C260" w:rsidR="0001513B" w:rsidRPr="00496BC0" w:rsidRDefault="00344705" w:rsidP="0001513B">
      <w:pPr>
        <w:pStyle w:val="a9"/>
        <w:ind w:left="780" w:firstLineChars="0" w:firstLine="0"/>
        <w:jc w:val="left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</w:rPr>
        <w:pict w14:anchorId="240C91EE">
          <v:shape id="_x0000_i1028" type="#_x0000_t75" alt="" style="width:190.2pt;height:189pt;visibility:visible;mso-width-percent:0;mso-height-percent:0;mso-width-percent:0;mso-height-percent:0">
            <v:imagedata r:id="rId10" o:title="姚生记每日坚果"/>
            <o:lock v:ext="edit" aspectratio="f"/>
          </v:shape>
        </w:pict>
      </w:r>
    </w:p>
    <w:p w14:paraId="067D9B9A" w14:textId="73424181" w:rsidR="0011317D" w:rsidRPr="00496BC0" w:rsidRDefault="00ED149F" w:rsidP="00853A7A">
      <w:pPr>
        <w:pStyle w:val="a9"/>
        <w:numPr>
          <w:ilvl w:val="0"/>
          <w:numId w:val="1"/>
        </w:numPr>
        <w:ind w:firstLineChars="0"/>
        <w:jc w:val="left"/>
        <w:textAlignment w:val="baseline"/>
        <w:rPr>
          <w:rFonts w:ascii="仿宋" w:eastAsia="仿宋" w:hAnsi="仿宋"/>
          <w:sz w:val="28"/>
          <w:szCs w:val="28"/>
        </w:rPr>
      </w:pPr>
      <w:r w:rsidRPr="00496BC0">
        <w:rPr>
          <w:rFonts w:ascii="仿宋" w:eastAsia="仿宋" w:hAnsi="仿宋" w:hint="eastAsia"/>
          <w:sz w:val="28"/>
          <w:szCs w:val="28"/>
        </w:rPr>
        <w:t>红吕洗发水（4</w:t>
      </w:r>
      <w:r w:rsidRPr="00496BC0">
        <w:rPr>
          <w:rFonts w:ascii="仿宋" w:eastAsia="仿宋" w:hAnsi="仿宋"/>
          <w:sz w:val="28"/>
          <w:szCs w:val="28"/>
        </w:rPr>
        <w:t>00</w:t>
      </w:r>
      <w:r w:rsidRPr="00496BC0">
        <w:rPr>
          <w:rFonts w:ascii="仿宋" w:eastAsia="仿宋" w:hAnsi="仿宋" w:hint="eastAsia"/>
          <w:sz w:val="28"/>
          <w:szCs w:val="28"/>
        </w:rPr>
        <w:t>ml）2瓶</w:t>
      </w:r>
    </w:p>
    <w:p w14:paraId="3F60ECE8" w14:textId="150D7D57" w:rsidR="00853A7A" w:rsidRPr="00496BC0" w:rsidRDefault="00344705" w:rsidP="0001513B">
      <w:pPr>
        <w:pStyle w:val="a9"/>
        <w:ind w:left="780" w:firstLineChars="0" w:firstLine="0"/>
        <w:jc w:val="left"/>
        <w:textAlignment w:val="baseline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</w:rPr>
        <w:pict w14:anchorId="7ACF7D7B">
          <v:shape id="_x0000_i1029" type="#_x0000_t75" alt="" style="width:190.2pt;height:193.2pt;visibility:visible;mso-width-percent:0;mso-height-percent:0;mso-width-percent:0;mso-height-percent:0">
            <v:imagedata r:id="rId11" o:title="吕洗发水"/>
            <o:lock v:ext="edit" aspectratio="f"/>
          </v:shape>
        </w:pict>
      </w:r>
    </w:p>
    <w:sectPr w:rsidR="00853A7A" w:rsidRPr="00496B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F3273" w14:textId="77777777" w:rsidR="004E4102" w:rsidRDefault="004E4102" w:rsidP="00615C34">
      <w:r>
        <w:separator/>
      </w:r>
    </w:p>
  </w:endnote>
  <w:endnote w:type="continuationSeparator" w:id="0">
    <w:p w14:paraId="77D5E9C5" w14:textId="77777777" w:rsidR="004E4102" w:rsidRDefault="004E4102" w:rsidP="0061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78D67" w14:textId="77777777" w:rsidR="004E4102" w:rsidRDefault="004E4102" w:rsidP="00615C34">
      <w:r>
        <w:separator/>
      </w:r>
    </w:p>
  </w:footnote>
  <w:footnote w:type="continuationSeparator" w:id="0">
    <w:p w14:paraId="5A6DC847" w14:textId="77777777" w:rsidR="004E4102" w:rsidRDefault="004E4102" w:rsidP="00615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A773D"/>
    <w:multiLevelType w:val="hybridMultilevel"/>
    <w:tmpl w:val="76120042"/>
    <w:lvl w:ilvl="0" w:tplc="04090013">
      <w:start w:val="1"/>
      <w:numFmt w:val="chineseCountingThousand"/>
      <w:lvlText w:val="%1、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47647B9A"/>
    <w:multiLevelType w:val="hybridMultilevel"/>
    <w:tmpl w:val="81C031F2"/>
    <w:lvl w:ilvl="0" w:tplc="909C280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5D902D6E"/>
    <w:multiLevelType w:val="hybridMultilevel"/>
    <w:tmpl w:val="3376AD66"/>
    <w:lvl w:ilvl="0" w:tplc="0409000F">
      <w:start w:val="1"/>
      <w:numFmt w:val="decimal"/>
      <w:lvlText w:val="%1."/>
      <w:lvlJc w:val="left"/>
      <w:pPr>
        <w:ind w:left="1700" w:hanging="420"/>
      </w:p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3" w15:restartNumberingAfterBreak="0">
    <w:nsid w:val="756A2672"/>
    <w:multiLevelType w:val="hybridMultilevel"/>
    <w:tmpl w:val="35928638"/>
    <w:lvl w:ilvl="0" w:tplc="8CD67280">
      <w:start w:val="1"/>
      <w:numFmt w:val="decimal"/>
      <w:lvlText w:val="%1）"/>
      <w:lvlJc w:val="left"/>
      <w:pPr>
        <w:ind w:left="24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</w:lvl>
  </w:abstractNum>
  <w:abstractNum w:abstractNumId="4" w15:restartNumberingAfterBreak="0">
    <w:nsid w:val="7ACF2EE0"/>
    <w:multiLevelType w:val="hybridMultilevel"/>
    <w:tmpl w:val="625267DC"/>
    <w:lvl w:ilvl="0" w:tplc="26FAB6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F8"/>
    <w:rsid w:val="00004141"/>
    <w:rsid w:val="000129F0"/>
    <w:rsid w:val="0001513B"/>
    <w:rsid w:val="00015C66"/>
    <w:rsid w:val="00023A16"/>
    <w:rsid w:val="00082DA1"/>
    <w:rsid w:val="000D28A1"/>
    <w:rsid w:val="0011317D"/>
    <w:rsid w:val="00153720"/>
    <w:rsid w:val="001838F8"/>
    <w:rsid w:val="001B0CAB"/>
    <w:rsid w:val="00212DC7"/>
    <w:rsid w:val="00213620"/>
    <w:rsid w:val="002351D2"/>
    <w:rsid w:val="00277198"/>
    <w:rsid w:val="002C773F"/>
    <w:rsid w:val="002D3C75"/>
    <w:rsid w:val="00313C47"/>
    <w:rsid w:val="00344705"/>
    <w:rsid w:val="003A22D5"/>
    <w:rsid w:val="00496BC0"/>
    <w:rsid w:val="004C7EA5"/>
    <w:rsid w:val="004E4102"/>
    <w:rsid w:val="004E64F6"/>
    <w:rsid w:val="005608CE"/>
    <w:rsid w:val="00570EDB"/>
    <w:rsid w:val="00583618"/>
    <w:rsid w:val="00583C3D"/>
    <w:rsid w:val="00615C34"/>
    <w:rsid w:val="00651273"/>
    <w:rsid w:val="00655995"/>
    <w:rsid w:val="00694CE3"/>
    <w:rsid w:val="006B6403"/>
    <w:rsid w:val="006F04B9"/>
    <w:rsid w:val="00700CE6"/>
    <w:rsid w:val="007A5F5F"/>
    <w:rsid w:val="007F302E"/>
    <w:rsid w:val="007F3A25"/>
    <w:rsid w:val="00853A7A"/>
    <w:rsid w:val="00855429"/>
    <w:rsid w:val="008564C2"/>
    <w:rsid w:val="008746C7"/>
    <w:rsid w:val="008B26F5"/>
    <w:rsid w:val="008F63FC"/>
    <w:rsid w:val="0090744D"/>
    <w:rsid w:val="0091260A"/>
    <w:rsid w:val="009769D0"/>
    <w:rsid w:val="009F4928"/>
    <w:rsid w:val="00A04006"/>
    <w:rsid w:val="00A51786"/>
    <w:rsid w:val="00B558D0"/>
    <w:rsid w:val="00B66642"/>
    <w:rsid w:val="00B82D12"/>
    <w:rsid w:val="00C04F72"/>
    <w:rsid w:val="00C848FC"/>
    <w:rsid w:val="00C8693F"/>
    <w:rsid w:val="00CC1E8E"/>
    <w:rsid w:val="00D574C3"/>
    <w:rsid w:val="00D652AF"/>
    <w:rsid w:val="00D653AF"/>
    <w:rsid w:val="00E005CF"/>
    <w:rsid w:val="00E12B5A"/>
    <w:rsid w:val="00E76EA8"/>
    <w:rsid w:val="00ED149F"/>
    <w:rsid w:val="00F06FD6"/>
    <w:rsid w:val="00F11909"/>
    <w:rsid w:val="00F55869"/>
    <w:rsid w:val="00F7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5CC1C"/>
  <w15:chartTrackingRefBased/>
  <w15:docId w15:val="{4794AF47-BDD2-4F59-8F61-75D509D6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55429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855429"/>
  </w:style>
  <w:style w:type="paragraph" w:styleId="a5">
    <w:name w:val="header"/>
    <w:basedOn w:val="a"/>
    <w:link w:val="a6"/>
    <w:uiPriority w:val="99"/>
    <w:unhideWhenUsed/>
    <w:rsid w:val="00615C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15C3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15C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15C34"/>
    <w:rPr>
      <w:sz w:val="18"/>
      <w:szCs w:val="18"/>
    </w:rPr>
  </w:style>
  <w:style w:type="paragraph" w:styleId="a9">
    <w:name w:val="List Paragraph"/>
    <w:basedOn w:val="a"/>
    <w:uiPriority w:val="34"/>
    <w:qFormat/>
    <w:rsid w:val="00853A7A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0129F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129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OptiPlex 5080</cp:lastModifiedBy>
  <cp:revision>11</cp:revision>
  <cp:lastPrinted>2022-10-19T00:25:00Z</cp:lastPrinted>
  <dcterms:created xsi:type="dcterms:W3CDTF">2022-10-17T06:47:00Z</dcterms:created>
  <dcterms:modified xsi:type="dcterms:W3CDTF">2022-10-19T00:26:00Z</dcterms:modified>
</cp:coreProperties>
</file>